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C4" w:rsidRDefault="00CB75C4"/>
    <w:p w:rsidR="007464A0" w:rsidRDefault="007464A0"/>
    <w:p w:rsidR="007464A0" w:rsidRDefault="007464A0" w:rsidP="007464A0">
      <w:pPr>
        <w:jc w:val="center"/>
        <w:rPr>
          <w:sz w:val="28"/>
          <w:szCs w:val="28"/>
        </w:rPr>
      </w:pPr>
    </w:p>
    <w:p w:rsidR="002442F2" w:rsidRPr="002442F2" w:rsidRDefault="002442F2" w:rsidP="005B2C4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2442F2">
        <w:rPr>
          <w:rFonts w:eastAsia="Calibri"/>
          <w:b/>
          <w:sz w:val="28"/>
          <w:szCs w:val="22"/>
          <w:lang w:eastAsia="en-US"/>
        </w:rPr>
        <w:t>АДМИНИСТРАЦИЯ</w:t>
      </w:r>
    </w:p>
    <w:p w:rsidR="002442F2" w:rsidRPr="002442F2" w:rsidRDefault="002442F2" w:rsidP="002442F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2442F2">
        <w:rPr>
          <w:rFonts w:eastAsia="Calibri"/>
          <w:b/>
          <w:sz w:val="28"/>
          <w:szCs w:val="22"/>
          <w:lang w:eastAsia="en-US"/>
        </w:rPr>
        <w:t>МУНИЦИПАЛЬНОГО ОБРАЗОВАНИЯ</w:t>
      </w:r>
    </w:p>
    <w:p w:rsidR="002442F2" w:rsidRPr="002442F2" w:rsidRDefault="002442F2" w:rsidP="002442F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2442F2">
        <w:rPr>
          <w:rFonts w:eastAsia="Calibri"/>
          <w:b/>
          <w:sz w:val="28"/>
          <w:szCs w:val="22"/>
          <w:lang w:eastAsia="en-US"/>
        </w:rPr>
        <w:t>ДУБЕНСКИЙ ПОССОВЕТ</w:t>
      </w:r>
    </w:p>
    <w:p w:rsidR="002442F2" w:rsidRPr="002442F2" w:rsidRDefault="002442F2" w:rsidP="002442F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2442F2">
        <w:rPr>
          <w:rFonts w:eastAsia="Calibri"/>
          <w:b/>
          <w:sz w:val="28"/>
          <w:szCs w:val="22"/>
          <w:lang w:eastAsia="en-US"/>
        </w:rPr>
        <w:t>БЕЛЯЕВСКОГО РАЙОНА ОРЕНБУРГСКОЙ ОБЛАСТИ</w:t>
      </w:r>
    </w:p>
    <w:p w:rsidR="002442F2" w:rsidRDefault="002442F2" w:rsidP="002442F2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7F396C" w:rsidRPr="002442F2" w:rsidRDefault="007F396C" w:rsidP="002442F2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2442F2" w:rsidRDefault="007F396C" w:rsidP="002442F2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ПОСТАНОВЛЕНИЕ   </w:t>
      </w:r>
    </w:p>
    <w:p w:rsidR="007F396C" w:rsidRPr="002442F2" w:rsidRDefault="007F396C" w:rsidP="002442F2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2442F2" w:rsidRPr="002442F2" w:rsidRDefault="007F396C" w:rsidP="002442F2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05.04.2016                      </w:t>
      </w:r>
      <w:r w:rsidR="002442F2" w:rsidRPr="002442F2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    </w:t>
      </w:r>
      <w:r w:rsidR="002442F2" w:rsidRPr="002442F2">
        <w:rPr>
          <w:rFonts w:eastAsia="Calibri"/>
          <w:sz w:val="28"/>
          <w:szCs w:val="22"/>
          <w:lang w:eastAsia="en-US"/>
        </w:rPr>
        <w:t xml:space="preserve">  п. Дубенский      </w:t>
      </w:r>
      <w:r>
        <w:rPr>
          <w:rFonts w:eastAsia="Calibri"/>
          <w:sz w:val="28"/>
          <w:szCs w:val="22"/>
          <w:lang w:eastAsia="en-US"/>
        </w:rPr>
        <w:t xml:space="preserve">                                  №  12</w:t>
      </w:r>
      <w:r w:rsidR="002442F2" w:rsidRPr="002442F2">
        <w:rPr>
          <w:rFonts w:eastAsia="Calibri"/>
          <w:sz w:val="28"/>
          <w:szCs w:val="22"/>
          <w:lang w:eastAsia="en-US"/>
        </w:rPr>
        <w:t>-п</w:t>
      </w:r>
    </w:p>
    <w:p w:rsidR="002442F2" w:rsidRPr="002442F2" w:rsidRDefault="002442F2" w:rsidP="002442F2">
      <w:pPr>
        <w:jc w:val="center"/>
        <w:rPr>
          <w:rFonts w:eastAsia="Calibri"/>
          <w:sz w:val="28"/>
          <w:szCs w:val="22"/>
          <w:lang w:eastAsia="en-US"/>
        </w:rPr>
      </w:pPr>
    </w:p>
    <w:p w:rsidR="002442F2" w:rsidRPr="002442F2" w:rsidRDefault="002442F2" w:rsidP="002442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64A0" w:rsidRDefault="007464A0" w:rsidP="002442F2">
      <w:pPr>
        <w:rPr>
          <w:sz w:val="28"/>
          <w:szCs w:val="28"/>
        </w:rPr>
      </w:pPr>
    </w:p>
    <w:p w:rsidR="007464A0" w:rsidRDefault="007464A0" w:rsidP="007464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муниципальных услуг </w:t>
      </w:r>
    </w:p>
    <w:p w:rsidR="007464A0" w:rsidRDefault="007464A0" w:rsidP="007464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2442F2">
        <w:rPr>
          <w:sz w:val="28"/>
          <w:szCs w:val="28"/>
        </w:rPr>
        <w:t>ого образования Дубенский поссовет</w:t>
      </w:r>
    </w:p>
    <w:p w:rsidR="007464A0" w:rsidRDefault="007464A0" w:rsidP="007464A0">
      <w:pPr>
        <w:jc w:val="both"/>
        <w:rPr>
          <w:sz w:val="28"/>
          <w:szCs w:val="28"/>
        </w:rPr>
      </w:pPr>
    </w:p>
    <w:p w:rsidR="007464A0" w:rsidRDefault="007464A0" w:rsidP="007464A0">
      <w:pPr>
        <w:pStyle w:val="a4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2010 года  № 210-ФЗ "Об организации предоставления государственных и муниципальных услуг", Федеральным законом от 06.10.2003 №131-ФЗ «Об общих принципах местного самоуправления в Российской Федерации», постановле</w:t>
      </w:r>
      <w:r w:rsidR="007F396C">
        <w:rPr>
          <w:sz w:val="28"/>
          <w:szCs w:val="28"/>
        </w:rPr>
        <w:t>нием администрации от 04.04.2016</w:t>
      </w:r>
      <w:r w:rsidR="002442F2">
        <w:rPr>
          <w:sz w:val="28"/>
          <w:szCs w:val="28"/>
        </w:rPr>
        <w:t xml:space="preserve"> № </w:t>
      </w:r>
      <w:r w:rsidR="007F396C">
        <w:rPr>
          <w:sz w:val="28"/>
          <w:szCs w:val="28"/>
        </w:rPr>
        <w:t>8</w:t>
      </w:r>
      <w:r>
        <w:rPr>
          <w:sz w:val="28"/>
          <w:szCs w:val="28"/>
        </w:rPr>
        <w:t>-п «Об утверждении Положения о порядке формирования и ведения реестра муниципальных услуг муниципально</w:t>
      </w:r>
      <w:r w:rsidR="002442F2">
        <w:rPr>
          <w:sz w:val="28"/>
          <w:szCs w:val="28"/>
        </w:rPr>
        <w:t>го образования Дубенский поссовет</w:t>
      </w:r>
      <w:r>
        <w:rPr>
          <w:sz w:val="28"/>
          <w:szCs w:val="28"/>
        </w:rPr>
        <w:t>:</w:t>
      </w:r>
      <w:proofErr w:type="gramEnd"/>
    </w:p>
    <w:p w:rsidR="007464A0" w:rsidRDefault="007464A0" w:rsidP="007464A0">
      <w:pPr>
        <w:pStyle w:val="a4"/>
        <w:jc w:val="both"/>
      </w:pPr>
      <w:r>
        <w:rPr>
          <w:sz w:val="28"/>
          <w:szCs w:val="28"/>
        </w:rPr>
        <w:t>1.Утвердить реестр муниципальных услуг</w:t>
      </w:r>
      <w:r w:rsidR="007F39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2442F2">
        <w:rPr>
          <w:sz w:val="28"/>
          <w:szCs w:val="28"/>
        </w:rPr>
        <w:t>ого образования Дубенский поссовет</w:t>
      </w:r>
      <w:r w:rsidR="007F396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>
        <w:t>.</w:t>
      </w:r>
    </w:p>
    <w:p w:rsidR="007464A0" w:rsidRDefault="007464A0" w:rsidP="007464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</w:t>
      </w:r>
      <w:r w:rsidR="002442F2">
        <w:rPr>
          <w:sz w:val="28"/>
          <w:szCs w:val="28"/>
        </w:rPr>
        <w:t xml:space="preserve"> за</w:t>
      </w:r>
      <w:proofErr w:type="gramEnd"/>
      <w:r w:rsidR="002442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64A0" w:rsidRDefault="007464A0" w:rsidP="007464A0">
      <w:pPr>
        <w:pStyle w:val="a4"/>
        <w:tabs>
          <w:tab w:val="left" w:pos="567"/>
        </w:tabs>
        <w:ind w:left="-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3. Постановление вступает в силу со дня его подписания.</w:t>
      </w:r>
    </w:p>
    <w:p w:rsidR="007464A0" w:rsidRDefault="007464A0" w:rsidP="007464A0">
      <w:pPr>
        <w:pStyle w:val="a4"/>
        <w:ind w:left="-567"/>
        <w:jc w:val="both"/>
        <w:rPr>
          <w:sz w:val="28"/>
          <w:szCs w:val="28"/>
        </w:rPr>
      </w:pPr>
    </w:p>
    <w:p w:rsidR="007464A0" w:rsidRDefault="007464A0" w:rsidP="007464A0">
      <w:pPr>
        <w:tabs>
          <w:tab w:val="left" w:pos="567"/>
        </w:tabs>
        <w:jc w:val="both"/>
        <w:rPr>
          <w:sz w:val="28"/>
          <w:szCs w:val="28"/>
        </w:rPr>
      </w:pPr>
    </w:p>
    <w:p w:rsidR="007464A0" w:rsidRDefault="007464A0" w:rsidP="007464A0">
      <w:pPr>
        <w:jc w:val="both"/>
        <w:rPr>
          <w:sz w:val="28"/>
          <w:szCs w:val="28"/>
        </w:rPr>
      </w:pPr>
    </w:p>
    <w:p w:rsidR="007464A0" w:rsidRDefault="002442F2" w:rsidP="002442F2">
      <w:pPr>
        <w:tabs>
          <w:tab w:val="left" w:pos="284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поссовета        В.И. Сидоров</w:t>
      </w:r>
    </w:p>
    <w:p w:rsidR="007464A0" w:rsidRDefault="007464A0" w:rsidP="007464A0">
      <w:pPr>
        <w:jc w:val="both"/>
        <w:rPr>
          <w:sz w:val="28"/>
          <w:szCs w:val="28"/>
        </w:rPr>
      </w:pPr>
    </w:p>
    <w:p w:rsidR="007464A0" w:rsidRDefault="007464A0" w:rsidP="007464A0">
      <w:pPr>
        <w:jc w:val="both"/>
        <w:rPr>
          <w:sz w:val="28"/>
          <w:szCs w:val="28"/>
        </w:rPr>
      </w:pPr>
    </w:p>
    <w:p w:rsidR="007464A0" w:rsidRDefault="007464A0" w:rsidP="007464A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25"/>
        <w:gridCol w:w="8330"/>
      </w:tblGrid>
      <w:tr w:rsidR="007464A0" w:rsidTr="007464A0">
        <w:tc>
          <w:tcPr>
            <w:tcW w:w="1526" w:type="dxa"/>
            <w:hideMark/>
          </w:tcPr>
          <w:p w:rsidR="007464A0" w:rsidRDefault="00746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7464A0" w:rsidRDefault="00244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района, </w:t>
            </w:r>
            <w:r w:rsidR="007464A0">
              <w:rPr>
                <w:sz w:val="28"/>
                <w:szCs w:val="28"/>
              </w:rPr>
              <w:t xml:space="preserve">прокурору, в дело.             </w:t>
            </w:r>
          </w:p>
          <w:p w:rsidR="007464A0" w:rsidRDefault="007464A0">
            <w:pPr>
              <w:jc w:val="center"/>
              <w:rPr>
                <w:sz w:val="28"/>
                <w:szCs w:val="28"/>
              </w:rPr>
            </w:pPr>
          </w:p>
          <w:p w:rsidR="007464A0" w:rsidRDefault="007464A0">
            <w:pPr>
              <w:jc w:val="both"/>
              <w:rPr>
                <w:sz w:val="28"/>
                <w:szCs w:val="28"/>
              </w:rPr>
            </w:pPr>
          </w:p>
        </w:tc>
      </w:tr>
    </w:tbl>
    <w:p w:rsidR="007464A0" w:rsidRDefault="007464A0" w:rsidP="007464A0">
      <w:pPr>
        <w:jc w:val="center"/>
        <w:rPr>
          <w:sz w:val="28"/>
          <w:szCs w:val="28"/>
        </w:rPr>
      </w:pPr>
    </w:p>
    <w:p w:rsidR="007464A0" w:rsidRDefault="007464A0" w:rsidP="007464A0">
      <w:pPr>
        <w:jc w:val="both"/>
        <w:rPr>
          <w:sz w:val="28"/>
          <w:szCs w:val="28"/>
        </w:rPr>
      </w:pPr>
    </w:p>
    <w:p w:rsidR="007464A0" w:rsidRDefault="007464A0" w:rsidP="007464A0">
      <w:pPr>
        <w:jc w:val="both"/>
        <w:rPr>
          <w:sz w:val="28"/>
          <w:szCs w:val="28"/>
        </w:rPr>
      </w:pPr>
    </w:p>
    <w:p w:rsidR="007464A0" w:rsidRDefault="007464A0" w:rsidP="007464A0">
      <w:pPr>
        <w:rPr>
          <w:sz w:val="28"/>
          <w:szCs w:val="28"/>
        </w:rPr>
        <w:sectPr w:rsidR="007464A0">
          <w:pgSz w:w="11906" w:h="16838"/>
          <w:pgMar w:top="284" w:right="566" w:bottom="426" w:left="1701" w:header="709" w:footer="709" w:gutter="0"/>
          <w:cols w:space="720"/>
        </w:sectPr>
      </w:pPr>
    </w:p>
    <w:p w:rsidR="007464A0" w:rsidRDefault="007464A0" w:rsidP="00022DAE">
      <w:pPr>
        <w:jc w:val="both"/>
        <w:rPr>
          <w:sz w:val="28"/>
          <w:szCs w:val="28"/>
        </w:rPr>
        <w:sectPr w:rsidR="00746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</w:p>
    <w:bookmarkEnd w:id="0"/>
    <w:p w:rsidR="00D43B95" w:rsidRDefault="00D43B95" w:rsidP="00D43B95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Приложение </w:t>
      </w:r>
    </w:p>
    <w:p w:rsidR="00D43B95" w:rsidRDefault="00D43B95" w:rsidP="00D43B95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</w:t>
      </w:r>
    </w:p>
    <w:p w:rsidR="00D43B95" w:rsidRDefault="00D43B95" w:rsidP="00D43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7F396C">
        <w:rPr>
          <w:sz w:val="28"/>
          <w:szCs w:val="28"/>
        </w:rPr>
        <w:t xml:space="preserve">                        от 05.04.2016  № 12-п</w:t>
      </w:r>
    </w:p>
    <w:p w:rsidR="00D43B95" w:rsidRDefault="00D43B95" w:rsidP="00D43B95">
      <w:pPr>
        <w:ind w:left="6521"/>
        <w:jc w:val="both"/>
        <w:rPr>
          <w:sz w:val="28"/>
          <w:szCs w:val="28"/>
        </w:rPr>
      </w:pPr>
    </w:p>
    <w:p w:rsidR="00D43B95" w:rsidRDefault="00D43B95" w:rsidP="00D43B95">
      <w:pPr>
        <w:pStyle w:val="a4"/>
        <w:jc w:val="both"/>
        <w:rPr>
          <w:sz w:val="28"/>
          <w:szCs w:val="28"/>
        </w:rPr>
      </w:pPr>
    </w:p>
    <w:p w:rsidR="00D43B95" w:rsidRDefault="00D43B95" w:rsidP="00D43B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D43B95" w:rsidRDefault="00D43B95" w:rsidP="00D43B9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муниципальных услуг муниципального образования Дубенский поссовет</w:t>
      </w:r>
    </w:p>
    <w:p w:rsidR="00D43B95" w:rsidRDefault="00D43B95" w:rsidP="00D43B9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4880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693"/>
        <w:gridCol w:w="2531"/>
        <w:gridCol w:w="850"/>
        <w:gridCol w:w="1013"/>
        <w:gridCol w:w="4818"/>
        <w:gridCol w:w="2409"/>
      </w:tblGrid>
      <w:tr w:rsidR="00D43B95" w:rsidTr="00D43B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D43B95" w:rsidRDefault="00D43B95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услуги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Наименование необходимых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и обязательных услуг для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предоставления муниципальной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услуги &lt;1&gt;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Исполнители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муниципальных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услуг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(структурное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подразделение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администрации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района,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муниципальное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учреждение)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Исполнители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необходимых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 обязательных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услуг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(муниципальные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учреждения  и иные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организации) </w:t>
            </w:r>
          </w:p>
          <w:p w:rsidR="007F396C" w:rsidRDefault="007F396C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Наличие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муниципального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задания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(да/нет) 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Категории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получателей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(потребителей)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услуги   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Нормативно-правовой акт,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предусматривающий оказание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муниципальной услуги,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необходимых и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обязательных   услуг      (дата, номер)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Результат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предоставления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услуги    </w:t>
            </w:r>
          </w:p>
        </w:tc>
      </w:tr>
      <w:tr w:rsidR="00D43B95" w:rsidTr="00D43B95"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43B95" w:rsidTr="00D43B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собственность гражданам, занимаемых 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помещений, находящихся на территории муниципального образования, в порядке приватизации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Физические  лица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95" w:rsidRDefault="00F22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12-п от 06.02.2013</w:t>
            </w:r>
            <w:r w:rsidR="00D43B95">
              <w:rPr>
                <w:sz w:val="28"/>
                <w:szCs w:val="28"/>
              </w:rPr>
              <w:t>г.</w:t>
            </w:r>
            <w:r w:rsidR="00D43B95">
              <w:rPr>
                <w:b/>
                <w:sz w:val="28"/>
                <w:szCs w:val="28"/>
              </w:rPr>
              <w:t xml:space="preserve"> « </w:t>
            </w:r>
            <w:r w:rsidR="00D43B95">
              <w:rPr>
                <w:sz w:val="28"/>
                <w:szCs w:val="28"/>
              </w:rPr>
              <w:t>Об утверждении  Административного регламента</w:t>
            </w:r>
          </w:p>
          <w:p w:rsidR="00D43B95" w:rsidRDefault="00F22F79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предоставления</w:t>
            </w:r>
            <w:r w:rsidR="00D43B95">
              <w:rPr>
                <w:sz w:val="28"/>
                <w:szCs w:val="28"/>
              </w:rPr>
              <w:t xml:space="preserve"> муниципальной </w:t>
            </w:r>
            <w:r w:rsidR="00D43B95">
              <w:rPr>
                <w:sz w:val="28"/>
                <w:szCs w:val="28"/>
              </w:rPr>
              <w:lastRenderedPageBreak/>
              <w:t>услуги  «Передача  в собственность</w:t>
            </w:r>
          </w:p>
          <w:p w:rsidR="00D43B95" w:rsidRDefault="00D43B9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«гражданам  </w:t>
            </w:r>
            <w:proofErr w:type="gramStart"/>
            <w:r>
              <w:rPr>
                <w:sz w:val="28"/>
                <w:szCs w:val="28"/>
              </w:rPr>
              <w:t>занимаемых</w:t>
            </w:r>
            <w:proofErr w:type="gramEnd"/>
            <w:r>
              <w:rPr>
                <w:sz w:val="28"/>
                <w:szCs w:val="28"/>
              </w:rPr>
              <w:t xml:space="preserve"> ими</w:t>
            </w:r>
          </w:p>
          <w:p w:rsidR="00D43B95" w:rsidRDefault="00F22F79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жилых  помещений</w:t>
            </w:r>
            <w:r w:rsidR="00D43B95">
              <w:rPr>
                <w:sz w:val="28"/>
                <w:szCs w:val="28"/>
              </w:rPr>
              <w:t xml:space="preserve">, находящихся на территории  </w:t>
            </w:r>
            <w:proofErr w:type="gramStart"/>
            <w:r w:rsidR="00D43B95">
              <w:rPr>
                <w:sz w:val="28"/>
                <w:szCs w:val="28"/>
              </w:rPr>
              <w:t>муниципального</w:t>
            </w:r>
            <w:proofErr w:type="gramEnd"/>
          </w:p>
          <w:p w:rsidR="00D43B95" w:rsidRPr="005B2C46" w:rsidRDefault="00D43B95" w:rsidP="005B2C46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образования, в порядке   приватизации</w:t>
            </w:r>
            <w:r w:rsidR="005B2C46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договор передачи, жилых помещений в собственность </w:t>
            </w:r>
            <w:r>
              <w:rPr>
                <w:sz w:val="28"/>
                <w:szCs w:val="28"/>
              </w:rPr>
              <w:lastRenderedPageBreak/>
              <w:t>граждан  или</w:t>
            </w:r>
          </w:p>
          <w:p w:rsidR="00D43B95" w:rsidRDefault="00D43B9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мотивированный отказ в предоставлении услуги</w:t>
            </w:r>
          </w:p>
        </w:tc>
      </w:tr>
      <w:tr w:rsidR="00D43B95" w:rsidTr="00D43B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Физические лица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95" w:rsidRDefault="00F22F7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7-п  от 06.02.2013</w:t>
            </w:r>
            <w:r w:rsidR="00D43B95">
              <w:rPr>
                <w:sz w:val="28"/>
                <w:szCs w:val="28"/>
              </w:rPr>
              <w:t>г.</w:t>
            </w:r>
          </w:p>
          <w:p w:rsidR="00D43B95" w:rsidRDefault="00D43B95" w:rsidP="005B2C4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Административного  регламента  по предоставлению муниципальной услуги</w:t>
            </w:r>
            <w:proofErr w:type="gramStart"/>
            <w:r>
              <w:rPr>
                <w:sz w:val="28"/>
                <w:szCs w:val="28"/>
              </w:rPr>
              <w:t>«П</w:t>
            </w:r>
            <w:proofErr w:type="gramEnd"/>
            <w:r>
              <w:rPr>
                <w:sz w:val="28"/>
                <w:szCs w:val="28"/>
              </w:rPr>
              <w:t>редоставление  малоимущим гражданам   жилых  помещений муниципального жилищного фонда по договорам социального найма»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социального найма или мотивированный отказ в предоставлении услуги</w:t>
            </w:r>
          </w:p>
        </w:tc>
      </w:tr>
      <w:tr w:rsidR="00D43B95" w:rsidTr="00D43B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адреса объекту капитального строительства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95" w:rsidRDefault="00D43B95">
            <w:pPr>
              <w:shd w:val="clear" w:color="auto" w:fill="FFFFFF"/>
              <w:spacing w:line="308" w:lineRule="exact"/>
              <w:ind w:left="5" w:right="14" w:hanging="5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     По</w:t>
            </w:r>
            <w:r w:rsidR="00F22F79">
              <w:rPr>
                <w:color w:val="000000"/>
                <w:spacing w:val="-6"/>
                <w:sz w:val="28"/>
                <w:szCs w:val="28"/>
              </w:rPr>
              <w:t>становление №  9-п от 06.02.2013</w:t>
            </w: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 xml:space="preserve"> О</w:t>
            </w:r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>б утверждении  Административного  регламента по предоставлению муниципальной услуги  «Присвоение адреса объекту капитального строительства»</w:t>
            </w:r>
          </w:p>
          <w:p w:rsidR="00D43B95" w:rsidRDefault="007F396C">
            <w:pPr>
              <w:pStyle w:val="a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96C" w:rsidRPr="005B2C46" w:rsidRDefault="00D43B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Постановление о присвоении почтового адреса или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мотивированный отказ в предоставлении услуги</w:t>
            </w:r>
          </w:p>
        </w:tc>
      </w:tr>
      <w:tr w:rsidR="00D43B95" w:rsidTr="00D43B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95" w:rsidRDefault="00F22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8-п от 06.02.2013</w:t>
            </w:r>
            <w:r w:rsidR="00D43B95">
              <w:rPr>
                <w:sz w:val="28"/>
                <w:szCs w:val="28"/>
              </w:rPr>
              <w:t>г.  «Об утверждении Административного</w:t>
            </w:r>
          </w:p>
          <w:p w:rsidR="00D43B95" w:rsidRDefault="00D43B95" w:rsidP="005B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регламента  по предоставлению муниципальной  услуги «Присвоение   и  (или)  уточнение    адреса земельному участку   или объекту </w:t>
            </w:r>
            <w:r>
              <w:rPr>
                <w:sz w:val="28"/>
                <w:szCs w:val="28"/>
              </w:rPr>
              <w:lastRenderedPageBreak/>
              <w:t>недвижимости»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 о присвоении или уточнении адреса</w:t>
            </w:r>
          </w:p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мотивированный отказ в предоставлении </w:t>
            </w:r>
            <w:r>
              <w:rPr>
                <w:sz w:val="28"/>
                <w:szCs w:val="28"/>
              </w:rPr>
              <w:lastRenderedPageBreak/>
              <w:t>услуги</w:t>
            </w:r>
          </w:p>
        </w:tc>
      </w:tr>
      <w:tr w:rsidR="00D43B95" w:rsidTr="00D43B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размещение объектов нестационарной торговой сети и объектов быстрого питания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95" w:rsidRDefault="00F22F79" w:rsidP="007F396C">
            <w:pPr>
              <w:shd w:val="clear" w:color="auto" w:fill="FFFFFF"/>
              <w:spacing w:line="308" w:lineRule="exact"/>
              <w:ind w:right="14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Постановление № 11-п от 06.02.2013</w:t>
            </w:r>
            <w:r w:rsidR="00D43B95">
              <w:rPr>
                <w:color w:val="000000"/>
                <w:spacing w:val="-6"/>
                <w:sz w:val="28"/>
                <w:szCs w:val="28"/>
              </w:rPr>
              <w:t>г. «</w:t>
            </w:r>
            <w:r w:rsidR="00D43B95">
              <w:rPr>
                <w:rFonts w:eastAsia="Arial CYR" w:cs="Arial CYR"/>
                <w:sz w:val="28"/>
                <w:szCs w:val="28"/>
              </w:rPr>
              <w:t>Об утверждении</w:t>
            </w:r>
            <w:r w:rsidR="00D43B95">
              <w:rPr>
                <w:rFonts w:eastAsia="Arial CYR" w:cs="Arial CYR"/>
                <w:bCs/>
                <w:sz w:val="28"/>
                <w:szCs w:val="28"/>
              </w:rPr>
              <w:t xml:space="preserve">    Административного</w:t>
            </w:r>
            <w:r w:rsidR="00D43B95">
              <w:rPr>
                <w:rFonts w:eastAsia="Arial CYR" w:cs="Arial CYR"/>
                <w:sz w:val="28"/>
                <w:szCs w:val="28"/>
              </w:rPr>
              <w:t xml:space="preserve"> регламента     по    предоставлению  </w:t>
            </w:r>
            <w:proofErr w:type="gramStart"/>
            <w:r w:rsidR="00D43B95">
              <w:rPr>
                <w:rFonts w:eastAsia="Arial CYR" w:cs="Arial CYR"/>
                <w:sz w:val="28"/>
                <w:szCs w:val="28"/>
              </w:rPr>
              <w:t>муниципальной</w:t>
            </w:r>
            <w:proofErr w:type="gramEnd"/>
          </w:p>
          <w:p w:rsidR="00D43B95" w:rsidRDefault="00D43B95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 xml:space="preserve"> услуги   </w:t>
            </w:r>
            <w:r>
              <w:rPr>
                <w:sz w:val="28"/>
                <w:szCs w:val="28"/>
              </w:rPr>
              <w:t xml:space="preserve"> «Выдача разрешений на  </w:t>
            </w:r>
            <w:r>
              <w:rPr>
                <w:bCs/>
                <w:sz w:val="28"/>
                <w:szCs w:val="28"/>
              </w:rPr>
              <w:t>размещение объектов</w:t>
            </w:r>
          </w:p>
          <w:p w:rsidR="007F396C" w:rsidRPr="005B2C46" w:rsidRDefault="00D43B95" w:rsidP="00F22F79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нестационарной торговой сети и объектов быстрого  питания</w:t>
            </w:r>
            <w:r w:rsidR="00F22F7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на право участия в торговле  или</w:t>
            </w:r>
          </w:p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мотивированный отказ в предоставлении услуги</w:t>
            </w:r>
          </w:p>
        </w:tc>
      </w:tr>
      <w:tr w:rsidR="00D43B95" w:rsidTr="00D43B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95" w:rsidRDefault="00F22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 № 10-п от 06.02.2013</w:t>
            </w:r>
            <w:r w:rsidR="00D43B95">
              <w:rPr>
                <w:sz w:val="28"/>
                <w:szCs w:val="28"/>
              </w:rPr>
              <w:t>г.  «Об утверждении Административного регламента  по предоставлению  муниципальной услуги «Выдача</w:t>
            </w:r>
          </w:p>
          <w:p w:rsidR="007F396C" w:rsidRDefault="00D43B95" w:rsidP="00F22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разрешений </w:t>
            </w:r>
            <w:r w:rsidR="00F22F79">
              <w:rPr>
                <w:sz w:val="28"/>
                <w:szCs w:val="28"/>
              </w:rPr>
              <w:t>на право организации   розничного рынка</w:t>
            </w:r>
            <w:r>
              <w:rPr>
                <w:sz w:val="28"/>
                <w:szCs w:val="28"/>
              </w:rPr>
              <w:t xml:space="preserve">» </w:t>
            </w:r>
            <w:r w:rsidR="005B2C46">
              <w:rPr>
                <w:sz w:val="28"/>
                <w:szCs w:val="28"/>
              </w:rPr>
              <w:t xml:space="preserve">       </w:t>
            </w:r>
            <w:r w:rsidR="007F396C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или</w:t>
            </w:r>
          </w:p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мотивированный отказ в предоставлении услуги</w:t>
            </w:r>
          </w:p>
        </w:tc>
      </w:tr>
      <w:tr w:rsidR="00D43B95" w:rsidTr="00D43B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95" w:rsidRDefault="00D43B95">
            <w:pPr>
              <w:ind w:left="-14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Выдача документов (единого жилищного документа,</w:t>
            </w:r>
            <w:proofErr w:type="gramEnd"/>
          </w:p>
          <w:p w:rsidR="00D43B95" w:rsidRDefault="00D43B9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копии финансово-лицевого счета, выписки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домовой</w:t>
            </w:r>
          </w:p>
          <w:p w:rsidR="00D43B95" w:rsidRDefault="00D43B9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книги, карточки учета собственника жилого помещения,</w:t>
            </w:r>
          </w:p>
          <w:p w:rsidR="00D43B95" w:rsidRDefault="00D43B9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справок и иных документов»</w:t>
            </w:r>
          </w:p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95" w:rsidRPr="00F22F79" w:rsidRDefault="00F22F79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49-п от  25.12.2014</w:t>
            </w:r>
            <w:r w:rsidR="00D43B95" w:rsidRPr="00F22F79">
              <w:rPr>
                <w:sz w:val="28"/>
                <w:szCs w:val="28"/>
              </w:rPr>
              <w:t>г. «Об утверждении  Административного</w:t>
            </w:r>
          </w:p>
          <w:p w:rsidR="00D43B95" w:rsidRPr="00F22F79" w:rsidRDefault="00D43B95">
            <w:pPr>
              <w:ind w:left="-142"/>
              <w:rPr>
                <w:sz w:val="28"/>
                <w:szCs w:val="28"/>
              </w:rPr>
            </w:pPr>
            <w:r w:rsidRPr="00F22F79">
              <w:rPr>
                <w:sz w:val="28"/>
                <w:szCs w:val="28"/>
              </w:rPr>
              <w:t>регламента по предоставлению муниципальной услуги «Выдача документов (единого жилищного документа,  копии финансово-лицевого счета, выписки из домовой книги, карточки учета собственника жилого помещения</w:t>
            </w:r>
            <w:proofErr w:type="gramStart"/>
            <w:r w:rsidRPr="00F22F79">
              <w:rPr>
                <w:sz w:val="28"/>
                <w:szCs w:val="28"/>
              </w:rPr>
              <w:t xml:space="preserve"> ,</w:t>
            </w:r>
            <w:proofErr w:type="gramEnd"/>
            <w:r w:rsidRPr="00F22F79">
              <w:rPr>
                <w:sz w:val="28"/>
                <w:szCs w:val="28"/>
              </w:rPr>
              <w:t>справок  и  иных документов</w:t>
            </w:r>
            <w:r w:rsidR="00022DAE">
              <w:rPr>
                <w:sz w:val="28"/>
                <w:szCs w:val="28"/>
              </w:rPr>
              <w:t>)</w:t>
            </w:r>
            <w:r w:rsidRPr="00F22F79">
              <w:rPr>
                <w:sz w:val="28"/>
                <w:szCs w:val="28"/>
              </w:rPr>
              <w:t>»</w:t>
            </w:r>
          </w:p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95" w:rsidRDefault="00D43B95">
            <w:pPr>
              <w:pStyle w:val="ConsPlusNormal"/>
              <w:widowControl w:val="0"/>
              <w:tabs>
                <w:tab w:val="left" w:pos="1310"/>
              </w:tabs>
              <w:ind w:firstLine="5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выдача следующих документов:</w:t>
            </w:r>
          </w:p>
          <w:p w:rsidR="00D43B95" w:rsidRDefault="00D43B95" w:rsidP="00124CB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Cs w:val="28"/>
              </w:rPr>
            </w:pPr>
            <w:r>
              <w:rPr>
                <w:webHidden/>
                <w:szCs w:val="28"/>
              </w:rPr>
              <w:t>Справка;</w:t>
            </w:r>
          </w:p>
          <w:p w:rsidR="00D43B95" w:rsidRDefault="00D43B95" w:rsidP="00124CB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Cs w:val="28"/>
              </w:rPr>
            </w:pPr>
            <w:r>
              <w:rPr>
                <w:webHidden/>
                <w:szCs w:val="28"/>
              </w:rPr>
              <w:t xml:space="preserve">Справка о составе семьи; </w:t>
            </w:r>
          </w:p>
          <w:p w:rsidR="00D43B95" w:rsidRDefault="00D43B95" w:rsidP="00124CB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webHidden/>
                <w:szCs w:val="28"/>
              </w:rPr>
            </w:pPr>
            <w:r>
              <w:rPr>
                <w:webHidden/>
                <w:szCs w:val="28"/>
              </w:rPr>
              <w:t xml:space="preserve">Справка о </w:t>
            </w:r>
            <w:r>
              <w:rPr>
                <w:szCs w:val="28"/>
              </w:rPr>
              <w:t>регистрации;</w:t>
            </w:r>
          </w:p>
          <w:p w:rsidR="00D43B95" w:rsidRDefault="00D43B95" w:rsidP="00124CB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Cs w:val="28"/>
              </w:rPr>
            </w:pPr>
            <w:r>
              <w:rPr>
                <w:webHidden/>
                <w:szCs w:val="28"/>
              </w:rPr>
              <w:t xml:space="preserve">Справка </w:t>
            </w:r>
            <w:r>
              <w:rPr>
                <w:szCs w:val="28"/>
              </w:rPr>
              <w:t xml:space="preserve">озарегистрированных жильцах; </w:t>
            </w:r>
          </w:p>
          <w:p w:rsidR="00D43B95" w:rsidRDefault="00D43B95" w:rsidP="00124CB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Cs w:val="28"/>
              </w:rPr>
            </w:pPr>
            <w:r>
              <w:rPr>
                <w:webHidden/>
                <w:szCs w:val="28"/>
              </w:rPr>
              <w:t xml:space="preserve">Справка </w:t>
            </w:r>
            <w:r>
              <w:rPr>
                <w:szCs w:val="28"/>
              </w:rPr>
              <w:t xml:space="preserve">о наличии личного подсобного хозяйства; </w:t>
            </w:r>
          </w:p>
          <w:p w:rsidR="00D43B95" w:rsidRDefault="00D43B95" w:rsidP="00124CB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Cs w:val="28"/>
              </w:rPr>
            </w:pPr>
            <w:r>
              <w:rPr>
                <w:webHidden/>
                <w:szCs w:val="28"/>
              </w:rPr>
              <w:t xml:space="preserve">Справка </w:t>
            </w:r>
            <w:r>
              <w:rPr>
                <w:szCs w:val="28"/>
              </w:rPr>
              <w:t xml:space="preserve">о наличной </w:t>
            </w:r>
            <w:r>
              <w:rPr>
                <w:szCs w:val="28"/>
              </w:rPr>
              <w:lastRenderedPageBreak/>
              <w:t>собственности и налогах;</w:t>
            </w:r>
          </w:p>
          <w:p w:rsidR="00D43B95" w:rsidRDefault="00D43B95" w:rsidP="00124CB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Cs w:val="28"/>
              </w:rPr>
            </w:pPr>
            <w:r>
              <w:rPr>
                <w:webHidden/>
                <w:szCs w:val="28"/>
              </w:rPr>
              <w:t xml:space="preserve">Справка </w:t>
            </w:r>
            <w:r>
              <w:rPr>
                <w:szCs w:val="28"/>
              </w:rPr>
              <w:t xml:space="preserve">о собственности; </w:t>
            </w:r>
          </w:p>
          <w:p w:rsidR="00D43B95" w:rsidRDefault="00D43B95" w:rsidP="00124CB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Cs w:val="28"/>
              </w:rPr>
            </w:pPr>
            <w:r>
              <w:rPr>
                <w:webHidden/>
                <w:szCs w:val="28"/>
              </w:rPr>
              <w:t xml:space="preserve">Справка </w:t>
            </w:r>
            <w:r>
              <w:rPr>
                <w:szCs w:val="28"/>
              </w:rPr>
              <w:t xml:space="preserve">для оформления наследства; </w:t>
            </w:r>
          </w:p>
          <w:p w:rsidR="00D43B95" w:rsidRDefault="00D43B95" w:rsidP="00124CB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Cs w:val="28"/>
              </w:rPr>
            </w:pPr>
            <w:r>
              <w:rPr>
                <w:webHidden/>
                <w:szCs w:val="28"/>
              </w:rPr>
              <w:t xml:space="preserve">Справка </w:t>
            </w:r>
            <w:r>
              <w:rPr>
                <w:szCs w:val="28"/>
              </w:rPr>
              <w:t xml:space="preserve">о незанятости; </w:t>
            </w:r>
          </w:p>
          <w:p w:rsidR="00D43B95" w:rsidRDefault="00D43B95" w:rsidP="00124CB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Cs w:val="28"/>
              </w:rPr>
            </w:pPr>
            <w:r>
              <w:rPr>
                <w:webHidden/>
                <w:szCs w:val="28"/>
              </w:rPr>
              <w:t xml:space="preserve">Выписка </w:t>
            </w:r>
            <w:r>
              <w:rPr>
                <w:szCs w:val="28"/>
              </w:rPr>
              <w:t xml:space="preserve">из </w:t>
            </w:r>
            <w:proofErr w:type="spellStart"/>
            <w:r>
              <w:rPr>
                <w:szCs w:val="28"/>
              </w:rPr>
              <w:t>похозяйственной</w:t>
            </w:r>
            <w:proofErr w:type="spellEnd"/>
            <w:r>
              <w:rPr>
                <w:szCs w:val="28"/>
              </w:rPr>
              <w:t xml:space="preserve"> книги о наличии у гражданина права на земельный участок; </w:t>
            </w:r>
          </w:p>
          <w:p w:rsidR="00D43B95" w:rsidRDefault="00D43B95" w:rsidP="00124CB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Cs w:val="28"/>
              </w:rPr>
            </w:pPr>
            <w:r>
              <w:rPr>
                <w:webHidden/>
                <w:szCs w:val="28"/>
              </w:rPr>
              <w:t xml:space="preserve">Выписка из </w:t>
            </w:r>
            <w:proofErr w:type="spellStart"/>
            <w:r>
              <w:rPr>
                <w:webHidden/>
                <w:szCs w:val="28"/>
              </w:rPr>
              <w:t>похозяйственной</w:t>
            </w:r>
            <w:proofErr w:type="spellEnd"/>
            <w:r>
              <w:rPr>
                <w:webHidden/>
                <w:szCs w:val="28"/>
              </w:rPr>
              <w:t xml:space="preserve"> книги; </w:t>
            </w:r>
          </w:p>
          <w:p w:rsidR="00D43B95" w:rsidRDefault="00D43B95" w:rsidP="00124CB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webHidden/>
                <w:szCs w:val="28"/>
              </w:rPr>
            </w:pPr>
            <w:r>
              <w:rPr>
                <w:webHidden/>
                <w:szCs w:val="28"/>
              </w:rPr>
              <w:t>Выписка из финансового лицевого счета;</w:t>
            </w:r>
          </w:p>
          <w:p w:rsidR="00D43B95" w:rsidRDefault="00D43B95" w:rsidP="00124CB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webHidden/>
                <w:szCs w:val="28"/>
              </w:rPr>
            </w:pPr>
            <w:r>
              <w:rPr>
                <w:szCs w:val="28"/>
              </w:rPr>
              <w:t>Решение об отказе в предоставлении муниципальной услуги;</w:t>
            </w:r>
          </w:p>
          <w:p w:rsidR="00D43B95" w:rsidRPr="00022DAE" w:rsidRDefault="00D43B95" w:rsidP="00124CB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8"/>
                <w:szCs w:val="28"/>
              </w:rPr>
            </w:pPr>
            <w:r w:rsidRPr="00022DAE">
              <w:rPr>
                <w:sz w:val="28"/>
                <w:szCs w:val="28"/>
              </w:rPr>
              <w:t>Решение о приостановлении предоставления муниципальной услуги.</w:t>
            </w:r>
          </w:p>
          <w:p w:rsidR="00D43B95" w:rsidRDefault="00D43B95">
            <w:pPr>
              <w:pStyle w:val="a5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мотивированный отказ в предоставлении услуги</w:t>
            </w:r>
          </w:p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D43B95" w:rsidTr="00D43B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95" w:rsidRDefault="00D43B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proofErr w:type="gramStart"/>
            <w:r>
              <w:rPr>
                <w:sz w:val="28"/>
                <w:szCs w:val="28"/>
              </w:rPr>
              <w:t>земельных</w:t>
            </w:r>
            <w:proofErr w:type="gramEnd"/>
          </w:p>
          <w:p w:rsidR="00D43B95" w:rsidRDefault="00D43B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участков, государственная  собственность на которые не разграничена, на  территории муницип</w:t>
            </w:r>
            <w:r w:rsidR="007F396C">
              <w:rPr>
                <w:sz w:val="28"/>
                <w:szCs w:val="28"/>
              </w:rPr>
              <w:t>ального образования Дубенский пос</w:t>
            </w:r>
            <w:r>
              <w:rPr>
                <w:sz w:val="28"/>
                <w:szCs w:val="28"/>
              </w:rPr>
              <w:t>совет  и земельных участков, находящихся в муниципальной собственности муницип</w:t>
            </w:r>
            <w:r w:rsidR="007F396C">
              <w:rPr>
                <w:sz w:val="28"/>
                <w:szCs w:val="28"/>
              </w:rPr>
              <w:t>ального образования Дубенский пос</w:t>
            </w:r>
            <w:r>
              <w:rPr>
                <w:sz w:val="28"/>
                <w:szCs w:val="28"/>
              </w:rPr>
              <w:t>совет  в собственность  за плату без проведения торгов</w:t>
            </w:r>
          </w:p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95" w:rsidRDefault="00022DA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16-п от 20</w:t>
            </w:r>
            <w:r w:rsidR="00D43B95">
              <w:rPr>
                <w:sz w:val="28"/>
                <w:szCs w:val="28"/>
              </w:rPr>
              <w:t xml:space="preserve">.07.2015г. «Об утверждении Административного   регламента  </w:t>
            </w:r>
            <w:r>
              <w:rPr>
                <w:sz w:val="28"/>
                <w:szCs w:val="28"/>
              </w:rPr>
              <w:t>по предоставлению</w:t>
            </w:r>
            <w:r w:rsidR="00D43B95">
              <w:rPr>
                <w:sz w:val="28"/>
                <w:szCs w:val="28"/>
              </w:rPr>
              <w:t xml:space="preserve"> муниципальной услуги  «Предоставление земельных  участков, государственная  собственность на которые не разграничена, на  территории муницип</w:t>
            </w:r>
            <w:r>
              <w:rPr>
                <w:sz w:val="28"/>
                <w:szCs w:val="28"/>
              </w:rPr>
              <w:t>ального образования Дубенский пос</w:t>
            </w:r>
            <w:r w:rsidR="00D43B95">
              <w:rPr>
                <w:sz w:val="28"/>
                <w:szCs w:val="28"/>
              </w:rPr>
              <w:t>совет  и земельных участков, находящихся в муниципальной собственности муницип</w:t>
            </w:r>
            <w:r>
              <w:rPr>
                <w:sz w:val="28"/>
                <w:szCs w:val="28"/>
              </w:rPr>
              <w:t>ального образования Дубенский пос</w:t>
            </w:r>
            <w:r w:rsidR="00D43B95">
              <w:rPr>
                <w:sz w:val="28"/>
                <w:szCs w:val="28"/>
              </w:rPr>
              <w:t>совет  в собственность  за плату без проведения торгов»</w:t>
            </w:r>
          </w:p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95" w:rsidRDefault="00D43B95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 заявителю подготовленного и подписанного  в трех экземплярах проекта договора купли-продажи земельного участка с предложе</w:t>
            </w:r>
            <w:r w:rsidR="00022DAE">
              <w:rPr>
                <w:sz w:val="28"/>
                <w:szCs w:val="28"/>
              </w:rPr>
              <w:t xml:space="preserve">нием заключения соответствующего </w:t>
            </w:r>
            <w:r>
              <w:rPr>
                <w:sz w:val="28"/>
                <w:szCs w:val="28"/>
              </w:rPr>
              <w:t xml:space="preserve"> договора;</w:t>
            </w:r>
          </w:p>
          <w:p w:rsidR="00D43B95" w:rsidRDefault="00D43B95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мотивированный отказ в предоставлении услуги.</w:t>
            </w:r>
          </w:p>
          <w:p w:rsidR="00D43B95" w:rsidRDefault="00D43B95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D43B95" w:rsidRDefault="00D43B95" w:rsidP="00D43B9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43B95" w:rsidRDefault="00D43B95" w:rsidP="00D43B95">
      <w:pPr>
        <w:autoSpaceDE w:val="0"/>
        <w:autoSpaceDN w:val="0"/>
        <w:adjustRightInd w:val="0"/>
        <w:ind w:left="1276"/>
        <w:jc w:val="both"/>
        <w:outlineLvl w:val="0"/>
        <w:rPr>
          <w:sz w:val="28"/>
          <w:szCs w:val="28"/>
        </w:rPr>
      </w:pPr>
      <w:r>
        <w:rPr>
          <w:i/>
          <w:iCs/>
          <w:sz w:val="28"/>
          <w:szCs w:val="28"/>
        </w:rPr>
        <w:t>&lt;1&gt; - Необходимые и обязательные услуги указываются в строках, следующих после наименования той муниципальной услуги, для предоставления которой они осуществляются.</w:t>
      </w:r>
    </w:p>
    <w:p w:rsidR="007464A0" w:rsidRDefault="007464A0"/>
    <w:sectPr w:rsidR="007464A0" w:rsidSect="00BB00A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85047"/>
    <w:rsid w:val="00022DAE"/>
    <w:rsid w:val="00185047"/>
    <w:rsid w:val="002442F2"/>
    <w:rsid w:val="004356B1"/>
    <w:rsid w:val="005B2C46"/>
    <w:rsid w:val="007464A0"/>
    <w:rsid w:val="007F396C"/>
    <w:rsid w:val="00BB00A4"/>
    <w:rsid w:val="00CB75C4"/>
    <w:rsid w:val="00D43B95"/>
    <w:rsid w:val="00EE6E1A"/>
    <w:rsid w:val="00F22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4A0"/>
    <w:rPr>
      <w:color w:val="0000FF" w:themeColor="hyperlink"/>
      <w:u w:val="single"/>
    </w:rPr>
  </w:style>
  <w:style w:type="paragraph" w:styleId="a4">
    <w:name w:val="No Spacing"/>
    <w:uiPriority w:val="99"/>
    <w:qFormat/>
    <w:rsid w:val="0074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46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3B95"/>
    <w:pPr>
      <w:ind w:left="720"/>
      <w:contextualSpacing/>
    </w:pPr>
  </w:style>
  <w:style w:type="paragraph" w:customStyle="1" w:styleId="ConsPlusNormal">
    <w:name w:val="ConsPlusNormal"/>
    <w:rsid w:val="00D43B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4A0"/>
    <w:rPr>
      <w:color w:val="0000FF" w:themeColor="hyperlink"/>
      <w:u w:val="single"/>
    </w:rPr>
  </w:style>
  <w:style w:type="paragraph" w:styleId="a4">
    <w:name w:val="No Spacing"/>
    <w:uiPriority w:val="99"/>
    <w:qFormat/>
    <w:rsid w:val="0074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46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3B95"/>
    <w:pPr>
      <w:ind w:left="720"/>
      <w:contextualSpacing/>
    </w:pPr>
  </w:style>
  <w:style w:type="paragraph" w:customStyle="1" w:styleId="ConsPlusNormal">
    <w:name w:val="ConsPlusNormal"/>
    <w:rsid w:val="00D43B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416748B69C227F8388E561830419AA915E5F12E44DA157714CF4BBCpE2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4F59-ED48-4473-AE01-5FD0C207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13</cp:revision>
  <cp:lastPrinted>2016-04-05T11:03:00Z</cp:lastPrinted>
  <dcterms:created xsi:type="dcterms:W3CDTF">2016-02-04T11:06:00Z</dcterms:created>
  <dcterms:modified xsi:type="dcterms:W3CDTF">2016-04-05T11:04:00Z</dcterms:modified>
</cp:coreProperties>
</file>